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D74" w:rsidRDefault="00D22D74" w:rsidP="00C76A22">
      <w:pPr>
        <w:jc w:val="center"/>
        <w:rPr>
          <w:b/>
          <w:sz w:val="22"/>
          <w:szCs w:val="22"/>
        </w:rPr>
      </w:pPr>
    </w:p>
    <w:p w:rsidR="00D22D74" w:rsidRDefault="00D22D74" w:rsidP="00C76A22">
      <w:pPr>
        <w:jc w:val="center"/>
        <w:rPr>
          <w:b/>
          <w:sz w:val="22"/>
          <w:szCs w:val="22"/>
        </w:rPr>
      </w:pPr>
    </w:p>
    <w:p w:rsidR="002C2CAF" w:rsidRDefault="0054350B" w:rsidP="002C2CA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Перечень</w:t>
      </w:r>
      <w:r w:rsidR="00DC199D" w:rsidRPr="00E835CE">
        <w:rPr>
          <w:b/>
          <w:sz w:val="22"/>
          <w:szCs w:val="22"/>
        </w:rPr>
        <w:t xml:space="preserve"> изменений</w:t>
      </w:r>
      <w:r>
        <w:rPr>
          <w:b/>
          <w:sz w:val="22"/>
          <w:szCs w:val="22"/>
        </w:rPr>
        <w:t xml:space="preserve">, внесенных </w:t>
      </w:r>
      <w:r w:rsidR="002C2CAF">
        <w:rPr>
          <w:b/>
          <w:sz w:val="22"/>
          <w:szCs w:val="22"/>
        </w:rPr>
        <w:t>в Правила листинга</w:t>
      </w:r>
    </w:p>
    <w:p w:rsidR="00C76A22" w:rsidRPr="00C76A22" w:rsidRDefault="00DC199D" w:rsidP="002C2CAF">
      <w:pPr>
        <w:jc w:val="center"/>
        <w:rPr>
          <w:b/>
          <w:sz w:val="22"/>
          <w:szCs w:val="22"/>
        </w:rPr>
      </w:pPr>
      <w:r w:rsidRPr="00E835CE">
        <w:rPr>
          <w:b/>
          <w:sz w:val="22"/>
          <w:szCs w:val="22"/>
        </w:rPr>
        <w:t>Закрытого акционерного общества «Фондовая биржа ММВБ»</w:t>
      </w:r>
    </w:p>
    <w:p w:rsidR="00BA727C" w:rsidRDefault="00BA727C" w:rsidP="00BA727C">
      <w:pPr>
        <w:tabs>
          <w:tab w:val="left" w:pos="851"/>
        </w:tabs>
        <w:ind w:firstLine="567"/>
        <w:jc w:val="both"/>
        <w:rPr>
          <w:sz w:val="22"/>
          <w:szCs w:val="22"/>
        </w:rPr>
      </w:pPr>
    </w:p>
    <w:p w:rsidR="00D22D74" w:rsidRDefault="003F421F" w:rsidP="00D22D74">
      <w:pPr>
        <w:pStyle w:val="ac"/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spacing w:after="240"/>
        <w:ind w:left="426"/>
        <w:jc w:val="both"/>
        <w:textAlignment w:val="baseline"/>
        <w:rPr>
          <w:rFonts w:ascii="Times New Roman" w:hAnsi="Times New Roman"/>
        </w:rPr>
      </w:pPr>
      <w:r w:rsidRPr="003F421F">
        <w:rPr>
          <w:rFonts w:ascii="Times New Roman" w:hAnsi="Times New Roman"/>
        </w:rPr>
        <w:t xml:space="preserve">Внесены изменения в порядок разрешения споров в соответствии с Федеральным законом № 382-ФЗ «Об арбитраже (третейском разбирательстве) в Российской Федерации»: </w:t>
      </w:r>
    </w:p>
    <w:p w:rsidR="003F421F" w:rsidRDefault="003F421F" w:rsidP="00D22D74">
      <w:pPr>
        <w:pStyle w:val="ac"/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spacing w:after="240"/>
        <w:ind w:left="426"/>
        <w:jc w:val="both"/>
        <w:textAlignment w:val="baseline"/>
        <w:rPr>
          <w:rFonts w:ascii="Times New Roman" w:hAnsi="Times New Roman"/>
        </w:rPr>
      </w:pPr>
      <w:r w:rsidRPr="003F421F">
        <w:rPr>
          <w:rFonts w:ascii="Times New Roman" w:hAnsi="Times New Roman"/>
        </w:rPr>
        <w:t>исключена Арбитражная комиссия при ПАО Московская Биржа. Все гражданско-правовые споры и разногласия, возникающие в связи с осуществлением деятельности на ЗАО «ФБ ММВБ» в соответствии с Правилами листинга Закрытого акционерного общества «Фондовая биржа ММВБ»</w:t>
      </w:r>
      <w:r>
        <w:rPr>
          <w:rFonts w:ascii="Times New Roman" w:hAnsi="Times New Roman"/>
        </w:rPr>
        <w:t xml:space="preserve"> </w:t>
      </w:r>
      <w:r w:rsidRPr="003F421F">
        <w:rPr>
          <w:rFonts w:ascii="Times New Roman" w:hAnsi="Times New Roman"/>
        </w:rPr>
        <w:t>подлежат рассмотрению и разрешению в Третейском суде НАУФОР</w:t>
      </w:r>
      <w:r>
        <w:rPr>
          <w:rFonts w:ascii="Times New Roman" w:hAnsi="Times New Roman"/>
        </w:rPr>
        <w:t xml:space="preserve"> (статья 24 Правил листинга)</w:t>
      </w:r>
      <w:r w:rsidRPr="003F421F">
        <w:rPr>
          <w:rFonts w:ascii="Times New Roman" w:hAnsi="Times New Roman"/>
        </w:rPr>
        <w:t>.</w:t>
      </w:r>
    </w:p>
    <w:p w:rsidR="000E573F" w:rsidRDefault="000E573F" w:rsidP="000E573F">
      <w:p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eastAsia="Calibri"/>
          <w:sz w:val="22"/>
          <w:szCs w:val="22"/>
        </w:rPr>
      </w:pPr>
      <w:bookmarkStart w:id="0" w:name="_GoBack"/>
      <w:bookmarkEnd w:id="0"/>
    </w:p>
    <w:sectPr w:rsidR="000E573F" w:rsidSect="001736EA">
      <w:footerReference w:type="default" r:id="rId9"/>
      <w:endnotePr>
        <w:numFmt w:val="decimal"/>
      </w:endnotePr>
      <w:pgSz w:w="11907" w:h="16840"/>
      <w:pgMar w:top="567" w:right="992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538" w:rsidRDefault="002C1538" w:rsidP="00281B8B">
      <w:r>
        <w:separator/>
      </w:r>
    </w:p>
  </w:endnote>
  <w:endnote w:type="continuationSeparator" w:id="0">
    <w:p w:rsidR="002C1538" w:rsidRDefault="002C1538" w:rsidP="00281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i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3F1" w:rsidRDefault="00F203F1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538" w:rsidRDefault="002C1538" w:rsidP="00281B8B">
      <w:r>
        <w:separator/>
      </w:r>
    </w:p>
  </w:footnote>
  <w:footnote w:type="continuationSeparator" w:id="0">
    <w:p w:rsidR="002C1538" w:rsidRDefault="002C1538" w:rsidP="00281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3627C"/>
    <w:multiLevelType w:val="hybridMultilevel"/>
    <w:tmpl w:val="137A831E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47A5E61"/>
    <w:multiLevelType w:val="hybridMultilevel"/>
    <w:tmpl w:val="E9040686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>
    <w:nsid w:val="0712758C"/>
    <w:multiLevelType w:val="hybridMultilevel"/>
    <w:tmpl w:val="880226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05206"/>
    <w:multiLevelType w:val="hybridMultilevel"/>
    <w:tmpl w:val="050266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72635B3"/>
    <w:multiLevelType w:val="hybridMultilevel"/>
    <w:tmpl w:val="BC827ED0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>
    <w:nsid w:val="173F102C"/>
    <w:multiLevelType w:val="hybridMultilevel"/>
    <w:tmpl w:val="BE2658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B234871"/>
    <w:multiLevelType w:val="multilevel"/>
    <w:tmpl w:val="911A0E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27686E7B"/>
    <w:multiLevelType w:val="hybridMultilevel"/>
    <w:tmpl w:val="B71407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2E7AB8"/>
    <w:multiLevelType w:val="hybridMultilevel"/>
    <w:tmpl w:val="7764C7CA"/>
    <w:lvl w:ilvl="0" w:tplc="4330F49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163" w:hanging="804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2CC81F55"/>
    <w:multiLevelType w:val="hybridMultilevel"/>
    <w:tmpl w:val="6AF82A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667F43"/>
    <w:multiLevelType w:val="hybridMultilevel"/>
    <w:tmpl w:val="E66C6886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>
    <w:nsid w:val="419003DD"/>
    <w:multiLevelType w:val="hybridMultilevel"/>
    <w:tmpl w:val="C1CEA8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3F51C7"/>
    <w:multiLevelType w:val="hybridMultilevel"/>
    <w:tmpl w:val="E8DCF4A2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>
    <w:nsid w:val="49D81931"/>
    <w:multiLevelType w:val="hybridMultilevel"/>
    <w:tmpl w:val="611ABB16"/>
    <w:lvl w:ilvl="0" w:tplc="04190011">
      <w:start w:val="1"/>
      <w:numFmt w:val="decimal"/>
      <w:lvlText w:val="%1)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>
    <w:nsid w:val="5B146777"/>
    <w:multiLevelType w:val="hybridMultilevel"/>
    <w:tmpl w:val="34D40940"/>
    <w:lvl w:ilvl="0" w:tplc="6750D3EA">
      <w:start w:val="1"/>
      <w:numFmt w:val="decimal"/>
      <w:lvlText w:val="%1."/>
      <w:lvlJc w:val="left"/>
      <w:pPr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B1B6DC9"/>
    <w:multiLevelType w:val="hybridMultilevel"/>
    <w:tmpl w:val="FE826E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13B6301"/>
    <w:multiLevelType w:val="hybridMultilevel"/>
    <w:tmpl w:val="00AAEAB6"/>
    <w:lvl w:ilvl="0" w:tplc="170A2C46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990"/>
        </w:tabs>
        <w:ind w:left="69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710"/>
        </w:tabs>
        <w:ind w:left="77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430"/>
        </w:tabs>
        <w:ind w:left="8430" w:hanging="360"/>
      </w:pPr>
      <w:rPr>
        <w:rFonts w:ascii="Wingdings" w:hAnsi="Wingdings" w:hint="default"/>
      </w:rPr>
    </w:lvl>
  </w:abstractNum>
  <w:abstractNum w:abstractNumId="17">
    <w:nsid w:val="68BE10FF"/>
    <w:multiLevelType w:val="hybridMultilevel"/>
    <w:tmpl w:val="611ABB16"/>
    <w:lvl w:ilvl="0" w:tplc="04190011">
      <w:start w:val="1"/>
      <w:numFmt w:val="decimal"/>
      <w:lvlText w:val="%1)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>
    <w:nsid w:val="73473B46"/>
    <w:multiLevelType w:val="hybridMultilevel"/>
    <w:tmpl w:val="C09CB258"/>
    <w:lvl w:ilvl="0" w:tplc="04190011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</w:lvl>
    <w:lvl w:ilvl="1" w:tplc="04190011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>
    <w:nsid w:val="744D0F78"/>
    <w:multiLevelType w:val="hybridMultilevel"/>
    <w:tmpl w:val="5F747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4BE60C7"/>
    <w:multiLevelType w:val="multilevel"/>
    <w:tmpl w:val="1EDE7E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1">
    <w:nsid w:val="7620099C"/>
    <w:multiLevelType w:val="hybridMultilevel"/>
    <w:tmpl w:val="BFF012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17"/>
  </w:num>
  <w:num w:numId="4">
    <w:abstractNumId w:val="0"/>
  </w:num>
  <w:num w:numId="5">
    <w:abstractNumId w:val="4"/>
  </w:num>
  <w:num w:numId="6">
    <w:abstractNumId w:val="19"/>
  </w:num>
  <w:num w:numId="7">
    <w:abstractNumId w:val="3"/>
  </w:num>
  <w:num w:numId="8">
    <w:abstractNumId w:val="18"/>
  </w:num>
  <w:num w:numId="9">
    <w:abstractNumId w:val="13"/>
  </w:num>
  <w:num w:numId="10">
    <w:abstractNumId w:val="8"/>
  </w:num>
  <w:num w:numId="11">
    <w:abstractNumId w:val="10"/>
  </w:num>
  <w:num w:numId="12">
    <w:abstractNumId w:val="16"/>
  </w:num>
  <w:num w:numId="13">
    <w:abstractNumId w:val="12"/>
  </w:num>
  <w:num w:numId="14">
    <w:abstractNumId w:val="9"/>
  </w:num>
  <w:num w:numId="15">
    <w:abstractNumId w:val="21"/>
  </w:num>
  <w:num w:numId="16">
    <w:abstractNumId w:val="1"/>
  </w:num>
  <w:num w:numId="17">
    <w:abstractNumId w:val="20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5"/>
  </w:num>
  <w:num w:numId="21">
    <w:abstractNumId w:val="15"/>
  </w:num>
  <w:num w:numId="22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E6F"/>
    <w:rsid w:val="000007D7"/>
    <w:rsid w:val="0000685F"/>
    <w:rsid w:val="00012572"/>
    <w:rsid w:val="00013361"/>
    <w:rsid w:val="00015696"/>
    <w:rsid w:val="00027422"/>
    <w:rsid w:val="00034B9B"/>
    <w:rsid w:val="00037131"/>
    <w:rsid w:val="00045B46"/>
    <w:rsid w:val="00055ECA"/>
    <w:rsid w:val="00062BF6"/>
    <w:rsid w:val="00063401"/>
    <w:rsid w:val="00071D72"/>
    <w:rsid w:val="00083166"/>
    <w:rsid w:val="000938A7"/>
    <w:rsid w:val="000B4F00"/>
    <w:rsid w:val="000C0F74"/>
    <w:rsid w:val="000E573F"/>
    <w:rsid w:val="00100513"/>
    <w:rsid w:val="001168C0"/>
    <w:rsid w:val="00145D40"/>
    <w:rsid w:val="00150C8B"/>
    <w:rsid w:val="001736EA"/>
    <w:rsid w:val="0017418C"/>
    <w:rsid w:val="00177FCD"/>
    <w:rsid w:val="00183F83"/>
    <w:rsid w:val="0018415A"/>
    <w:rsid w:val="00186862"/>
    <w:rsid w:val="0019008B"/>
    <w:rsid w:val="001A1F04"/>
    <w:rsid w:val="001B05DF"/>
    <w:rsid w:val="001B2A3E"/>
    <w:rsid w:val="001B5A2D"/>
    <w:rsid w:val="001C08C7"/>
    <w:rsid w:val="001C2DA6"/>
    <w:rsid w:val="001D7027"/>
    <w:rsid w:val="001E1A1A"/>
    <w:rsid w:val="001E295D"/>
    <w:rsid w:val="001E73B7"/>
    <w:rsid w:val="001F2908"/>
    <w:rsid w:val="002123F6"/>
    <w:rsid w:val="00212F37"/>
    <w:rsid w:val="002171E2"/>
    <w:rsid w:val="00220B64"/>
    <w:rsid w:val="0022148A"/>
    <w:rsid w:val="00225864"/>
    <w:rsid w:val="00225CA5"/>
    <w:rsid w:val="002539B7"/>
    <w:rsid w:val="00254EF1"/>
    <w:rsid w:val="00260DDE"/>
    <w:rsid w:val="00265D5B"/>
    <w:rsid w:val="0027272A"/>
    <w:rsid w:val="00273141"/>
    <w:rsid w:val="00281B8B"/>
    <w:rsid w:val="002847C7"/>
    <w:rsid w:val="00284E99"/>
    <w:rsid w:val="00285C59"/>
    <w:rsid w:val="00287B8A"/>
    <w:rsid w:val="00297B61"/>
    <w:rsid w:val="002A76F8"/>
    <w:rsid w:val="002B6D19"/>
    <w:rsid w:val="002C1538"/>
    <w:rsid w:val="002C18DA"/>
    <w:rsid w:val="002C2CAF"/>
    <w:rsid w:val="002D5477"/>
    <w:rsid w:val="002E053D"/>
    <w:rsid w:val="002E1E16"/>
    <w:rsid w:val="002F0A55"/>
    <w:rsid w:val="002F5AED"/>
    <w:rsid w:val="002F7E23"/>
    <w:rsid w:val="0030042F"/>
    <w:rsid w:val="00300D54"/>
    <w:rsid w:val="003018B1"/>
    <w:rsid w:val="003075B3"/>
    <w:rsid w:val="00307809"/>
    <w:rsid w:val="003375D8"/>
    <w:rsid w:val="00346B98"/>
    <w:rsid w:val="0034788F"/>
    <w:rsid w:val="003512F8"/>
    <w:rsid w:val="003646C1"/>
    <w:rsid w:val="00374368"/>
    <w:rsid w:val="00387B47"/>
    <w:rsid w:val="00387F73"/>
    <w:rsid w:val="003918A6"/>
    <w:rsid w:val="003A561C"/>
    <w:rsid w:val="003C6371"/>
    <w:rsid w:val="003D1206"/>
    <w:rsid w:val="003D4E68"/>
    <w:rsid w:val="003D5DFF"/>
    <w:rsid w:val="003E08E9"/>
    <w:rsid w:val="003E13C0"/>
    <w:rsid w:val="003E62E0"/>
    <w:rsid w:val="003F034A"/>
    <w:rsid w:val="003F421F"/>
    <w:rsid w:val="003F679B"/>
    <w:rsid w:val="0040780D"/>
    <w:rsid w:val="0041318F"/>
    <w:rsid w:val="00415D69"/>
    <w:rsid w:val="0042524A"/>
    <w:rsid w:val="00427BC8"/>
    <w:rsid w:val="00431F75"/>
    <w:rsid w:val="00440498"/>
    <w:rsid w:val="004409A5"/>
    <w:rsid w:val="00441F16"/>
    <w:rsid w:val="004469DD"/>
    <w:rsid w:val="0046063E"/>
    <w:rsid w:val="0047014F"/>
    <w:rsid w:val="0047745E"/>
    <w:rsid w:val="00477BA2"/>
    <w:rsid w:val="00477E6F"/>
    <w:rsid w:val="004832F5"/>
    <w:rsid w:val="004A6DCA"/>
    <w:rsid w:val="004A764F"/>
    <w:rsid w:val="004B2DA4"/>
    <w:rsid w:val="004B4D17"/>
    <w:rsid w:val="004B7196"/>
    <w:rsid w:val="004C025F"/>
    <w:rsid w:val="004C5B95"/>
    <w:rsid w:val="004E5ABC"/>
    <w:rsid w:val="004F36EB"/>
    <w:rsid w:val="004F6322"/>
    <w:rsid w:val="005057C8"/>
    <w:rsid w:val="0050784F"/>
    <w:rsid w:val="0051397D"/>
    <w:rsid w:val="00516E77"/>
    <w:rsid w:val="00535E55"/>
    <w:rsid w:val="00543059"/>
    <w:rsid w:val="0054350B"/>
    <w:rsid w:val="0055120B"/>
    <w:rsid w:val="00560CD6"/>
    <w:rsid w:val="005724E5"/>
    <w:rsid w:val="005760A9"/>
    <w:rsid w:val="0057715F"/>
    <w:rsid w:val="00581E7E"/>
    <w:rsid w:val="00587953"/>
    <w:rsid w:val="0059588D"/>
    <w:rsid w:val="00597C79"/>
    <w:rsid w:val="005A693A"/>
    <w:rsid w:val="005A6964"/>
    <w:rsid w:val="005A788E"/>
    <w:rsid w:val="005C427C"/>
    <w:rsid w:val="005D0AE0"/>
    <w:rsid w:val="005F296E"/>
    <w:rsid w:val="005F62B4"/>
    <w:rsid w:val="00606003"/>
    <w:rsid w:val="006124A8"/>
    <w:rsid w:val="00615C00"/>
    <w:rsid w:val="00615FBD"/>
    <w:rsid w:val="00623728"/>
    <w:rsid w:val="0062618A"/>
    <w:rsid w:val="0063145D"/>
    <w:rsid w:val="0065747E"/>
    <w:rsid w:val="00660498"/>
    <w:rsid w:val="006618F9"/>
    <w:rsid w:val="00665F7D"/>
    <w:rsid w:val="0068590C"/>
    <w:rsid w:val="00687A14"/>
    <w:rsid w:val="00694EC4"/>
    <w:rsid w:val="00695D52"/>
    <w:rsid w:val="00696177"/>
    <w:rsid w:val="00697ED5"/>
    <w:rsid w:val="006A623A"/>
    <w:rsid w:val="006A7EE1"/>
    <w:rsid w:val="006B5F15"/>
    <w:rsid w:val="006C2581"/>
    <w:rsid w:val="006C7DF1"/>
    <w:rsid w:val="006E4371"/>
    <w:rsid w:val="006F73E3"/>
    <w:rsid w:val="007200EE"/>
    <w:rsid w:val="007203A3"/>
    <w:rsid w:val="00725881"/>
    <w:rsid w:val="00727A85"/>
    <w:rsid w:val="007321CC"/>
    <w:rsid w:val="00746727"/>
    <w:rsid w:val="007527E1"/>
    <w:rsid w:val="00753E77"/>
    <w:rsid w:val="007568CB"/>
    <w:rsid w:val="00764F9D"/>
    <w:rsid w:val="007741DC"/>
    <w:rsid w:val="007778B0"/>
    <w:rsid w:val="0079200F"/>
    <w:rsid w:val="007926B5"/>
    <w:rsid w:val="00792B0D"/>
    <w:rsid w:val="007A0298"/>
    <w:rsid w:val="007A188F"/>
    <w:rsid w:val="007A59B6"/>
    <w:rsid w:val="007B09B3"/>
    <w:rsid w:val="007C2C07"/>
    <w:rsid w:val="007C3C8D"/>
    <w:rsid w:val="007C739B"/>
    <w:rsid w:val="007E5249"/>
    <w:rsid w:val="007F10E8"/>
    <w:rsid w:val="00802EFB"/>
    <w:rsid w:val="00803188"/>
    <w:rsid w:val="00803A6A"/>
    <w:rsid w:val="0081689F"/>
    <w:rsid w:val="00817C05"/>
    <w:rsid w:val="00820F86"/>
    <w:rsid w:val="00823482"/>
    <w:rsid w:val="0083512F"/>
    <w:rsid w:val="00845BC0"/>
    <w:rsid w:val="00847C85"/>
    <w:rsid w:val="008558FC"/>
    <w:rsid w:val="00876D40"/>
    <w:rsid w:val="0088393C"/>
    <w:rsid w:val="0089136A"/>
    <w:rsid w:val="008A5864"/>
    <w:rsid w:val="008A7A11"/>
    <w:rsid w:val="008B1B4A"/>
    <w:rsid w:val="008C3CBD"/>
    <w:rsid w:val="008C4304"/>
    <w:rsid w:val="008D6C22"/>
    <w:rsid w:val="008F1C0B"/>
    <w:rsid w:val="00910858"/>
    <w:rsid w:val="00931420"/>
    <w:rsid w:val="0093398A"/>
    <w:rsid w:val="00973A3F"/>
    <w:rsid w:val="009841EE"/>
    <w:rsid w:val="00985612"/>
    <w:rsid w:val="0099792D"/>
    <w:rsid w:val="00997E11"/>
    <w:rsid w:val="009A0527"/>
    <w:rsid w:val="009A24E6"/>
    <w:rsid w:val="009B0C19"/>
    <w:rsid w:val="009C3364"/>
    <w:rsid w:val="009D12BB"/>
    <w:rsid w:val="009D7469"/>
    <w:rsid w:val="009D7B9E"/>
    <w:rsid w:val="009E1797"/>
    <w:rsid w:val="009E7B91"/>
    <w:rsid w:val="00A0053A"/>
    <w:rsid w:val="00A04B43"/>
    <w:rsid w:val="00A075BD"/>
    <w:rsid w:val="00A14EBF"/>
    <w:rsid w:val="00A21054"/>
    <w:rsid w:val="00A21BF2"/>
    <w:rsid w:val="00A33D39"/>
    <w:rsid w:val="00A45AA4"/>
    <w:rsid w:val="00A52AEB"/>
    <w:rsid w:val="00A644B2"/>
    <w:rsid w:val="00A714BC"/>
    <w:rsid w:val="00A726F6"/>
    <w:rsid w:val="00A73E19"/>
    <w:rsid w:val="00AA0D0D"/>
    <w:rsid w:val="00AA3C75"/>
    <w:rsid w:val="00AB1BCD"/>
    <w:rsid w:val="00AB7153"/>
    <w:rsid w:val="00AC065D"/>
    <w:rsid w:val="00AC0FC6"/>
    <w:rsid w:val="00AE0A1D"/>
    <w:rsid w:val="00AF507D"/>
    <w:rsid w:val="00AF5E06"/>
    <w:rsid w:val="00B00ED4"/>
    <w:rsid w:val="00B01E32"/>
    <w:rsid w:val="00B04B3F"/>
    <w:rsid w:val="00B10B53"/>
    <w:rsid w:val="00B113B7"/>
    <w:rsid w:val="00B27E17"/>
    <w:rsid w:val="00B41D33"/>
    <w:rsid w:val="00B422F8"/>
    <w:rsid w:val="00B47E2E"/>
    <w:rsid w:val="00B5320B"/>
    <w:rsid w:val="00B57228"/>
    <w:rsid w:val="00B61FFE"/>
    <w:rsid w:val="00B90E96"/>
    <w:rsid w:val="00B933FB"/>
    <w:rsid w:val="00B954C8"/>
    <w:rsid w:val="00B96935"/>
    <w:rsid w:val="00BA4C0A"/>
    <w:rsid w:val="00BA727C"/>
    <w:rsid w:val="00BB38B4"/>
    <w:rsid w:val="00BB49C2"/>
    <w:rsid w:val="00BB4FA4"/>
    <w:rsid w:val="00BB63DA"/>
    <w:rsid w:val="00BC1F83"/>
    <w:rsid w:val="00BC6368"/>
    <w:rsid w:val="00BD1B9A"/>
    <w:rsid w:val="00BD5954"/>
    <w:rsid w:val="00BE1FCB"/>
    <w:rsid w:val="00BE336C"/>
    <w:rsid w:val="00BF4D6D"/>
    <w:rsid w:val="00C05E48"/>
    <w:rsid w:val="00C252D6"/>
    <w:rsid w:val="00C270BC"/>
    <w:rsid w:val="00C3157E"/>
    <w:rsid w:val="00C327FA"/>
    <w:rsid w:val="00C34ECD"/>
    <w:rsid w:val="00C37889"/>
    <w:rsid w:val="00C37A61"/>
    <w:rsid w:val="00C42B28"/>
    <w:rsid w:val="00C44220"/>
    <w:rsid w:val="00C5207A"/>
    <w:rsid w:val="00C61338"/>
    <w:rsid w:val="00C61943"/>
    <w:rsid w:val="00C62875"/>
    <w:rsid w:val="00C66AE6"/>
    <w:rsid w:val="00C76A22"/>
    <w:rsid w:val="00C913C7"/>
    <w:rsid w:val="00CC0809"/>
    <w:rsid w:val="00CC10FB"/>
    <w:rsid w:val="00CC1396"/>
    <w:rsid w:val="00CC2D22"/>
    <w:rsid w:val="00CE1600"/>
    <w:rsid w:val="00CE4178"/>
    <w:rsid w:val="00CE463A"/>
    <w:rsid w:val="00CE58B3"/>
    <w:rsid w:val="00CF0CC8"/>
    <w:rsid w:val="00D0653C"/>
    <w:rsid w:val="00D13AC0"/>
    <w:rsid w:val="00D1602D"/>
    <w:rsid w:val="00D20E6A"/>
    <w:rsid w:val="00D22D74"/>
    <w:rsid w:val="00D3673D"/>
    <w:rsid w:val="00D40962"/>
    <w:rsid w:val="00D46275"/>
    <w:rsid w:val="00D505FB"/>
    <w:rsid w:val="00D543CF"/>
    <w:rsid w:val="00D674E8"/>
    <w:rsid w:val="00D67DCA"/>
    <w:rsid w:val="00D82A6A"/>
    <w:rsid w:val="00D83AF8"/>
    <w:rsid w:val="00D92ABC"/>
    <w:rsid w:val="00D9453B"/>
    <w:rsid w:val="00DB482A"/>
    <w:rsid w:val="00DC199D"/>
    <w:rsid w:val="00DC4328"/>
    <w:rsid w:val="00DD1C8A"/>
    <w:rsid w:val="00DE18A8"/>
    <w:rsid w:val="00DE753E"/>
    <w:rsid w:val="00DF0FE6"/>
    <w:rsid w:val="00DF5867"/>
    <w:rsid w:val="00E1797E"/>
    <w:rsid w:val="00E22011"/>
    <w:rsid w:val="00E24B05"/>
    <w:rsid w:val="00E27F7A"/>
    <w:rsid w:val="00E33B66"/>
    <w:rsid w:val="00E369EB"/>
    <w:rsid w:val="00E6473B"/>
    <w:rsid w:val="00E7263A"/>
    <w:rsid w:val="00E727B6"/>
    <w:rsid w:val="00E73422"/>
    <w:rsid w:val="00E82935"/>
    <w:rsid w:val="00E835CE"/>
    <w:rsid w:val="00E91A49"/>
    <w:rsid w:val="00E96217"/>
    <w:rsid w:val="00E96CB6"/>
    <w:rsid w:val="00EA7B8A"/>
    <w:rsid w:val="00EB0A53"/>
    <w:rsid w:val="00EB5FA4"/>
    <w:rsid w:val="00EC4555"/>
    <w:rsid w:val="00ED22BD"/>
    <w:rsid w:val="00EE0C1A"/>
    <w:rsid w:val="00EF37B2"/>
    <w:rsid w:val="00EF3DD0"/>
    <w:rsid w:val="00F01B47"/>
    <w:rsid w:val="00F060D8"/>
    <w:rsid w:val="00F203F1"/>
    <w:rsid w:val="00F244B4"/>
    <w:rsid w:val="00F323F5"/>
    <w:rsid w:val="00F36D3C"/>
    <w:rsid w:val="00F7627C"/>
    <w:rsid w:val="00F86E68"/>
    <w:rsid w:val="00F86ECD"/>
    <w:rsid w:val="00FA64EF"/>
    <w:rsid w:val="00FB1CA0"/>
    <w:rsid w:val="00FC52E2"/>
    <w:rsid w:val="00FC7ACD"/>
    <w:rsid w:val="00FC7D7B"/>
    <w:rsid w:val="00FD6746"/>
    <w:rsid w:val="00FD69A5"/>
    <w:rsid w:val="00FD6D5A"/>
    <w:rsid w:val="00FE0CDE"/>
    <w:rsid w:val="00FE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5B95"/>
    <w:pPr>
      <w:widowControl w:val="0"/>
    </w:pPr>
    <w:rPr>
      <w:sz w:val="24"/>
    </w:rPr>
  </w:style>
  <w:style w:type="paragraph" w:styleId="1">
    <w:name w:val="heading 1"/>
    <w:basedOn w:val="a"/>
    <w:next w:val="a"/>
    <w:qFormat/>
    <w:rsid w:val="004A6DCA"/>
    <w:pPr>
      <w:keepNext/>
      <w:widowControl/>
      <w:overflowPunct w:val="0"/>
      <w:autoSpaceDE w:val="0"/>
      <w:autoSpaceDN w:val="0"/>
      <w:adjustRightInd w:val="0"/>
      <w:jc w:val="both"/>
      <w:textAlignment w:val="baseline"/>
      <w:outlineLvl w:val="0"/>
    </w:pPr>
  </w:style>
  <w:style w:type="paragraph" w:styleId="2">
    <w:name w:val="heading 2"/>
    <w:basedOn w:val="a"/>
    <w:next w:val="a"/>
    <w:qFormat/>
    <w:rsid w:val="004A6DCA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2"/>
    </w:rPr>
  </w:style>
  <w:style w:type="paragraph" w:styleId="3">
    <w:name w:val="heading 3"/>
    <w:basedOn w:val="a"/>
    <w:next w:val="a"/>
    <w:qFormat/>
    <w:rsid w:val="004A6DCA"/>
    <w:pPr>
      <w:keepNext/>
      <w:tabs>
        <w:tab w:val="left" w:pos="851"/>
      </w:tabs>
      <w:ind w:left="360"/>
      <w:jc w:val="both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  <w:rsid w:val="004A6DCA"/>
    <w:rPr>
      <w:sz w:val="20"/>
    </w:rPr>
  </w:style>
  <w:style w:type="character" w:customStyle="1" w:styleId="10">
    <w:name w:val="Основной шрифт абзаца1"/>
    <w:rsid w:val="004A6DCA"/>
    <w:rPr>
      <w:sz w:val="20"/>
    </w:rPr>
  </w:style>
  <w:style w:type="paragraph" w:customStyle="1" w:styleId="Iauiue">
    <w:name w:val="Iau?iue"/>
    <w:rsid w:val="004A6DCA"/>
    <w:pPr>
      <w:widowControl w:val="0"/>
    </w:pPr>
  </w:style>
  <w:style w:type="paragraph" w:styleId="a3">
    <w:name w:val="Body Text Indent"/>
    <w:basedOn w:val="a"/>
    <w:rsid w:val="004A6DCA"/>
    <w:pPr>
      <w:spacing w:before="120" w:line="360" w:lineRule="auto"/>
      <w:ind w:firstLine="720"/>
      <w:jc w:val="both"/>
    </w:pPr>
  </w:style>
  <w:style w:type="paragraph" w:styleId="a4">
    <w:name w:val="Body Text"/>
    <w:basedOn w:val="a"/>
    <w:rsid w:val="004A6DCA"/>
    <w:pPr>
      <w:jc w:val="both"/>
    </w:pPr>
  </w:style>
  <w:style w:type="character" w:customStyle="1" w:styleId="a5">
    <w:name w:val="Компания"/>
    <w:rsid w:val="004A6DCA"/>
    <w:rPr>
      <w:rFonts w:ascii="Futuris" w:hAnsi="Futuris"/>
      <w:b/>
      <w:i/>
      <w:sz w:val="22"/>
    </w:rPr>
  </w:style>
  <w:style w:type="paragraph" w:styleId="21">
    <w:name w:val="Body Text 2"/>
    <w:basedOn w:val="a"/>
    <w:rsid w:val="004A6DCA"/>
    <w:pPr>
      <w:spacing w:line="360" w:lineRule="auto"/>
      <w:jc w:val="both"/>
    </w:pPr>
    <w:rPr>
      <w:b/>
    </w:rPr>
  </w:style>
  <w:style w:type="paragraph" w:styleId="30">
    <w:name w:val="Body Text 3"/>
    <w:basedOn w:val="a"/>
    <w:rsid w:val="004A6DCA"/>
    <w:pPr>
      <w:jc w:val="both"/>
    </w:pPr>
    <w:rPr>
      <w:i/>
    </w:rPr>
  </w:style>
  <w:style w:type="paragraph" w:styleId="22">
    <w:name w:val="Body Text Indent 2"/>
    <w:basedOn w:val="a"/>
    <w:rsid w:val="004A6DCA"/>
    <w:pPr>
      <w:ind w:left="426" w:hanging="426"/>
    </w:pPr>
  </w:style>
  <w:style w:type="character" w:customStyle="1" w:styleId="SUBST">
    <w:name w:val="__SUBST"/>
    <w:rsid w:val="004A6DCA"/>
    <w:rPr>
      <w:b/>
      <w:i/>
      <w:sz w:val="22"/>
    </w:rPr>
  </w:style>
  <w:style w:type="paragraph" w:customStyle="1" w:styleId="23">
    <w:name w:val="???????? ????? 2"/>
    <w:basedOn w:val="a"/>
    <w:rsid w:val="004A6DCA"/>
    <w:pPr>
      <w:jc w:val="both"/>
    </w:pPr>
    <w:rPr>
      <w:b/>
    </w:rPr>
  </w:style>
  <w:style w:type="paragraph" w:customStyle="1" w:styleId="11">
    <w:name w:val="Цитата1"/>
    <w:basedOn w:val="a"/>
    <w:rsid w:val="004A6DCA"/>
    <w:pPr>
      <w:widowControl/>
      <w:overflowPunct w:val="0"/>
      <w:autoSpaceDE w:val="0"/>
      <w:autoSpaceDN w:val="0"/>
      <w:adjustRightInd w:val="0"/>
      <w:ind w:left="-142" w:right="-652"/>
      <w:jc w:val="both"/>
      <w:textAlignment w:val="baseline"/>
    </w:pPr>
    <w:rPr>
      <w:rFonts w:ascii="Times New Roman CYR" w:hAnsi="Times New Roman CYR"/>
      <w:b/>
    </w:rPr>
  </w:style>
  <w:style w:type="paragraph" w:styleId="31">
    <w:name w:val="Body Text Indent 3"/>
    <w:basedOn w:val="a"/>
    <w:rsid w:val="004A6DCA"/>
    <w:pPr>
      <w:ind w:left="-142"/>
      <w:jc w:val="both"/>
    </w:pPr>
    <w:rPr>
      <w:i/>
    </w:rPr>
  </w:style>
  <w:style w:type="paragraph" w:customStyle="1" w:styleId="210">
    <w:name w:val="Основной текст 21"/>
    <w:basedOn w:val="a"/>
    <w:rsid w:val="004A6DCA"/>
    <w:pPr>
      <w:widowControl/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Arial" w:hAnsi="Arial"/>
      <w:sz w:val="22"/>
    </w:rPr>
  </w:style>
  <w:style w:type="paragraph" w:customStyle="1" w:styleId="a6">
    <w:name w:val="???????"/>
    <w:rsid w:val="004A6DCA"/>
    <w:rPr>
      <w:sz w:val="24"/>
    </w:rPr>
  </w:style>
  <w:style w:type="paragraph" w:styleId="a7">
    <w:name w:val="Block Text"/>
    <w:basedOn w:val="a"/>
    <w:rsid w:val="004A6DCA"/>
    <w:pPr>
      <w:widowControl/>
      <w:ind w:left="-142" w:right="-5"/>
      <w:jc w:val="both"/>
    </w:pPr>
    <w:rPr>
      <w:i/>
      <w:szCs w:val="24"/>
    </w:rPr>
  </w:style>
  <w:style w:type="paragraph" w:customStyle="1" w:styleId="Iniiaiieoaeno">
    <w:name w:val="Iniiaiie oaeno"/>
    <w:basedOn w:val="a"/>
    <w:rsid w:val="004A6DCA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Iauiue3">
    <w:name w:val="Iau?iue3"/>
    <w:rsid w:val="004A6DCA"/>
    <w:pPr>
      <w:keepLines/>
      <w:widowControl w:val="0"/>
      <w:ind w:firstLine="720"/>
      <w:jc w:val="both"/>
    </w:pPr>
    <w:rPr>
      <w:rFonts w:ascii="Baltica" w:hAnsi="Baltica"/>
      <w:sz w:val="24"/>
    </w:rPr>
  </w:style>
  <w:style w:type="paragraph" w:styleId="a8">
    <w:name w:val="Balloon Text"/>
    <w:basedOn w:val="a"/>
    <w:semiHidden/>
    <w:rsid w:val="004A6DCA"/>
    <w:rPr>
      <w:rFonts w:ascii="Tahoma" w:hAnsi="Tahoma" w:cs="Tahoma"/>
      <w:sz w:val="16"/>
      <w:szCs w:val="16"/>
    </w:rPr>
  </w:style>
  <w:style w:type="paragraph" w:customStyle="1" w:styleId="OoaiiAoia">
    <w:name w:val="OoaiiAoia"/>
    <w:basedOn w:val="a"/>
    <w:rsid w:val="004A6DCA"/>
    <w:pPr>
      <w:widowControl/>
      <w:tabs>
        <w:tab w:val="right" w:leader="underscore" w:pos="3289"/>
      </w:tabs>
      <w:overflowPunct w:val="0"/>
      <w:autoSpaceDE w:val="0"/>
      <w:autoSpaceDN w:val="0"/>
      <w:adjustRightInd w:val="0"/>
      <w:spacing w:line="260" w:lineRule="exact"/>
      <w:ind w:left="425" w:right="17"/>
      <w:textAlignment w:val="baseline"/>
    </w:pPr>
    <w:rPr>
      <w:rFonts w:ascii="Arial Narrow" w:hAnsi="Arial Narrow"/>
      <w:b/>
      <w:sz w:val="20"/>
    </w:rPr>
  </w:style>
  <w:style w:type="paragraph" w:customStyle="1" w:styleId="ConsNormal">
    <w:name w:val="ConsNormal"/>
    <w:rsid w:val="004A6DCA"/>
    <w:pPr>
      <w:widowControl w:val="0"/>
      <w:overflowPunct w:val="0"/>
      <w:autoSpaceDE w:val="0"/>
      <w:autoSpaceDN w:val="0"/>
      <w:adjustRightInd w:val="0"/>
      <w:ind w:right="19772" w:firstLine="720"/>
      <w:textAlignment w:val="baseline"/>
    </w:pPr>
    <w:rPr>
      <w:rFonts w:ascii="Arial" w:hAnsi="Arial"/>
    </w:rPr>
  </w:style>
  <w:style w:type="paragraph" w:customStyle="1" w:styleId="caaieiaie6">
    <w:name w:val="caaieiaie 6"/>
    <w:basedOn w:val="a"/>
    <w:next w:val="a"/>
    <w:rsid w:val="004A6DCA"/>
    <w:pPr>
      <w:keepNext/>
      <w:widowControl/>
      <w:overflowPunct w:val="0"/>
      <w:autoSpaceDE w:val="0"/>
      <w:autoSpaceDN w:val="0"/>
      <w:adjustRightInd w:val="0"/>
      <w:textAlignment w:val="baseline"/>
    </w:pPr>
    <w:rPr>
      <w:rFonts w:ascii="AvantGardeC" w:hAnsi="AvantGardeC"/>
    </w:rPr>
  </w:style>
  <w:style w:type="paragraph" w:customStyle="1" w:styleId="211">
    <w:name w:val="Основной текст с отступом 21"/>
    <w:basedOn w:val="a"/>
    <w:rsid w:val="004A6DCA"/>
    <w:pPr>
      <w:widowControl/>
      <w:overflowPunct w:val="0"/>
      <w:autoSpaceDE w:val="0"/>
      <w:autoSpaceDN w:val="0"/>
      <w:adjustRightInd w:val="0"/>
      <w:ind w:right="312" w:firstLine="284"/>
      <w:jc w:val="both"/>
      <w:textAlignment w:val="baseline"/>
    </w:pPr>
    <w:rPr>
      <w:b/>
    </w:rPr>
  </w:style>
  <w:style w:type="character" w:styleId="a9">
    <w:name w:val="Hyperlink"/>
    <w:rsid w:val="00A714BC"/>
    <w:rPr>
      <w:color w:val="0000FF"/>
      <w:sz w:val="20"/>
      <w:u w:val="single"/>
    </w:rPr>
  </w:style>
  <w:style w:type="paragraph" w:styleId="aa">
    <w:name w:val="Document Map"/>
    <w:basedOn w:val="a"/>
    <w:semiHidden/>
    <w:rsid w:val="00E82935"/>
    <w:pPr>
      <w:shd w:val="clear" w:color="auto" w:fill="000080"/>
    </w:pPr>
    <w:rPr>
      <w:rFonts w:ascii="Tahoma" w:hAnsi="Tahoma" w:cs="Tahoma"/>
      <w:sz w:val="20"/>
    </w:rPr>
  </w:style>
  <w:style w:type="paragraph" w:styleId="ab">
    <w:name w:val="Normal (Web)"/>
    <w:basedOn w:val="a"/>
    <w:uiPriority w:val="99"/>
    <w:unhideWhenUsed/>
    <w:rsid w:val="00803188"/>
    <w:pPr>
      <w:widowControl/>
      <w:spacing w:before="100" w:beforeAutospacing="1" w:after="100" w:afterAutospacing="1"/>
    </w:pPr>
    <w:rPr>
      <w:rFonts w:eastAsia="Calibri"/>
      <w:szCs w:val="24"/>
    </w:rPr>
  </w:style>
  <w:style w:type="paragraph" w:styleId="ac">
    <w:name w:val="List Paragraph"/>
    <w:basedOn w:val="a"/>
    <w:uiPriority w:val="34"/>
    <w:qFormat/>
    <w:rsid w:val="00803188"/>
    <w:pPr>
      <w:widowControl/>
      <w:ind w:left="720"/>
    </w:pPr>
    <w:rPr>
      <w:rFonts w:ascii="Calibri" w:eastAsia="Calibri" w:hAnsi="Calibri"/>
      <w:sz w:val="22"/>
      <w:szCs w:val="22"/>
    </w:rPr>
  </w:style>
  <w:style w:type="paragraph" w:styleId="ad">
    <w:name w:val="annotation text"/>
    <w:basedOn w:val="a"/>
    <w:link w:val="ae"/>
    <w:uiPriority w:val="99"/>
    <w:rsid w:val="003018B1"/>
    <w:pPr>
      <w:widowControl/>
    </w:pPr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rsid w:val="003018B1"/>
  </w:style>
  <w:style w:type="character" w:styleId="af">
    <w:name w:val="annotation reference"/>
    <w:uiPriority w:val="99"/>
    <w:rsid w:val="003018B1"/>
    <w:rPr>
      <w:sz w:val="16"/>
      <w:szCs w:val="16"/>
    </w:rPr>
  </w:style>
  <w:style w:type="character" w:styleId="af0">
    <w:name w:val="Strong"/>
    <w:basedOn w:val="a0"/>
    <w:uiPriority w:val="22"/>
    <w:qFormat/>
    <w:rsid w:val="00FA64EF"/>
    <w:rPr>
      <w:b/>
      <w:bCs/>
    </w:rPr>
  </w:style>
  <w:style w:type="character" w:customStyle="1" w:styleId="apple-converted-space">
    <w:name w:val="apple-converted-space"/>
    <w:basedOn w:val="a0"/>
    <w:rsid w:val="00FA64EF"/>
  </w:style>
  <w:style w:type="paragraph" w:customStyle="1" w:styleId="Nienieiiaaaeaiee">
    <w:name w:val="Nienie ii?aaaeaiee"/>
    <w:basedOn w:val="a"/>
    <w:next w:val="a"/>
    <w:uiPriority w:val="99"/>
    <w:rsid w:val="002171E2"/>
    <w:pPr>
      <w:overflowPunct w:val="0"/>
      <w:autoSpaceDE w:val="0"/>
      <w:autoSpaceDN w:val="0"/>
      <w:adjustRightInd w:val="0"/>
      <w:ind w:left="360"/>
      <w:textAlignment w:val="baseline"/>
    </w:pPr>
    <w:rPr>
      <w:lang w:eastAsia="en-US"/>
    </w:rPr>
  </w:style>
  <w:style w:type="paragraph" w:customStyle="1" w:styleId="Default">
    <w:name w:val="Default"/>
    <w:rsid w:val="00281B8B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paragraph" w:styleId="af1">
    <w:name w:val="footnote text"/>
    <w:basedOn w:val="a"/>
    <w:link w:val="af2"/>
    <w:uiPriority w:val="99"/>
    <w:unhideWhenUsed/>
    <w:rsid w:val="00281B8B"/>
    <w:pPr>
      <w:widowControl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f2">
    <w:name w:val="Текст сноски Знак"/>
    <w:basedOn w:val="a0"/>
    <w:link w:val="af1"/>
    <w:uiPriority w:val="99"/>
    <w:rsid w:val="00281B8B"/>
    <w:rPr>
      <w:rFonts w:asciiTheme="minorHAnsi" w:eastAsiaTheme="minorHAnsi" w:hAnsiTheme="minorHAnsi" w:cstheme="minorBidi"/>
      <w:lang w:eastAsia="en-US"/>
    </w:rPr>
  </w:style>
  <w:style w:type="character" w:styleId="af3">
    <w:name w:val="footnote reference"/>
    <w:basedOn w:val="a0"/>
    <w:uiPriority w:val="99"/>
    <w:unhideWhenUsed/>
    <w:rsid w:val="00281B8B"/>
    <w:rPr>
      <w:vertAlign w:val="superscript"/>
    </w:rPr>
  </w:style>
  <w:style w:type="paragraph" w:styleId="af4">
    <w:name w:val="header"/>
    <w:basedOn w:val="a"/>
    <w:link w:val="af5"/>
    <w:rsid w:val="00F203F1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rsid w:val="00F203F1"/>
    <w:rPr>
      <w:sz w:val="24"/>
    </w:rPr>
  </w:style>
  <w:style w:type="paragraph" w:styleId="af6">
    <w:name w:val="footer"/>
    <w:basedOn w:val="a"/>
    <w:link w:val="af7"/>
    <w:uiPriority w:val="99"/>
    <w:rsid w:val="00F203F1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F203F1"/>
    <w:rPr>
      <w:sz w:val="24"/>
    </w:rPr>
  </w:style>
  <w:style w:type="paragraph" w:customStyle="1" w:styleId="ConsPlusNormal">
    <w:name w:val="ConsPlusNormal"/>
    <w:link w:val="ConsPlusNormal0"/>
    <w:rsid w:val="00BE33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BE336C"/>
    <w:rPr>
      <w:rFonts w:ascii="Arial" w:hAnsi="Arial" w:cs="Arial"/>
    </w:rPr>
  </w:style>
  <w:style w:type="paragraph" w:customStyle="1" w:styleId="default0">
    <w:name w:val="default"/>
    <w:basedOn w:val="a"/>
    <w:uiPriority w:val="99"/>
    <w:rsid w:val="00145D40"/>
    <w:pPr>
      <w:widowControl/>
      <w:spacing w:before="100" w:beforeAutospacing="1" w:after="100" w:afterAutospacing="1"/>
    </w:pPr>
    <w:rPr>
      <w:rFonts w:eastAsia="Calibri"/>
      <w:szCs w:val="24"/>
    </w:rPr>
  </w:style>
  <w:style w:type="paragraph" w:styleId="af8">
    <w:name w:val="annotation subject"/>
    <w:basedOn w:val="ad"/>
    <w:next w:val="ad"/>
    <w:link w:val="af9"/>
    <w:rsid w:val="00A644B2"/>
    <w:pPr>
      <w:widowControl w:val="0"/>
    </w:pPr>
    <w:rPr>
      <w:b/>
      <w:bCs/>
    </w:rPr>
  </w:style>
  <w:style w:type="character" w:customStyle="1" w:styleId="af9">
    <w:name w:val="Тема примечания Знак"/>
    <w:basedOn w:val="ae"/>
    <w:link w:val="af8"/>
    <w:rsid w:val="00A644B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5B95"/>
    <w:pPr>
      <w:widowControl w:val="0"/>
    </w:pPr>
    <w:rPr>
      <w:sz w:val="24"/>
    </w:rPr>
  </w:style>
  <w:style w:type="paragraph" w:styleId="1">
    <w:name w:val="heading 1"/>
    <w:basedOn w:val="a"/>
    <w:next w:val="a"/>
    <w:qFormat/>
    <w:rsid w:val="004A6DCA"/>
    <w:pPr>
      <w:keepNext/>
      <w:widowControl/>
      <w:overflowPunct w:val="0"/>
      <w:autoSpaceDE w:val="0"/>
      <w:autoSpaceDN w:val="0"/>
      <w:adjustRightInd w:val="0"/>
      <w:jc w:val="both"/>
      <w:textAlignment w:val="baseline"/>
      <w:outlineLvl w:val="0"/>
    </w:pPr>
  </w:style>
  <w:style w:type="paragraph" w:styleId="2">
    <w:name w:val="heading 2"/>
    <w:basedOn w:val="a"/>
    <w:next w:val="a"/>
    <w:qFormat/>
    <w:rsid w:val="004A6DCA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2"/>
    </w:rPr>
  </w:style>
  <w:style w:type="paragraph" w:styleId="3">
    <w:name w:val="heading 3"/>
    <w:basedOn w:val="a"/>
    <w:next w:val="a"/>
    <w:qFormat/>
    <w:rsid w:val="004A6DCA"/>
    <w:pPr>
      <w:keepNext/>
      <w:tabs>
        <w:tab w:val="left" w:pos="851"/>
      </w:tabs>
      <w:ind w:left="360"/>
      <w:jc w:val="both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  <w:rsid w:val="004A6DCA"/>
    <w:rPr>
      <w:sz w:val="20"/>
    </w:rPr>
  </w:style>
  <w:style w:type="character" w:customStyle="1" w:styleId="10">
    <w:name w:val="Основной шрифт абзаца1"/>
    <w:rsid w:val="004A6DCA"/>
    <w:rPr>
      <w:sz w:val="20"/>
    </w:rPr>
  </w:style>
  <w:style w:type="paragraph" w:customStyle="1" w:styleId="Iauiue">
    <w:name w:val="Iau?iue"/>
    <w:rsid w:val="004A6DCA"/>
    <w:pPr>
      <w:widowControl w:val="0"/>
    </w:pPr>
  </w:style>
  <w:style w:type="paragraph" w:styleId="a3">
    <w:name w:val="Body Text Indent"/>
    <w:basedOn w:val="a"/>
    <w:rsid w:val="004A6DCA"/>
    <w:pPr>
      <w:spacing w:before="120" w:line="360" w:lineRule="auto"/>
      <w:ind w:firstLine="720"/>
      <w:jc w:val="both"/>
    </w:pPr>
  </w:style>
  <w:style w:type="paragraph" w:styleId="a4">
    <w:name w:val="Body Text"/>
    <w:basedOn w:val="a"/>
    <w:rsid w:val="004A6DCA"/>
    <w:pPr>
      <w:jc w:val="both"/>
    </w:pPr>
  </w:style>
  <w:style w:type="character" w:customStyle="1" w:styleId="a5">
    <w:name w:val="Компания"/>
    <w:rsid w:val="004A6DCA"/>
    <w:rPr>
      <w:rFonts w:ascii="Futuris" w:hAnsi="Futuris"/>
      <w:b/>
      <w:i/>
      <w:sz w:val="22"/>
    </w:rPr>
  </w:style>
  <w:style w:type="paragraph" w:styleId="21">
    <w:name w:val="Body Text 2"/>
    <w:basedOn w:val="a"/>
    <w:rsid w:val="004A6DCA"/>
    <w:pPr>
      <w:spacing w:line="360" w:lineRule="auto"/>
      <w:jc w:val="both"/>
    </w:pPr>
    <w:rPr>
      <w:b/>
    </w:rPr>
  </w:style>
  <w:style w:type="paragraph" w:styleId="30">
    <w:name w:val="Body Text 3"/>
    <w:basedOn w:val="a"/>
    <w:rsid w:val="004A6DCA"/>
    <w:pPr>
      <w:jc w:val="both"/>
    </w:pPr>
    <w:rPr>
      <w:i/>
    </w:rPr>
  </w:style>
  <w:style w:type="paragraph" w:styleId="22">
    <w:name w:val="Body Text Indent 2"/>
    <w:basedOn w:val="a"/>
    <w:rsid w:val="004A6DCA"/>
    <w:pPr>
      <w:ind w:left="426" w:hanging="426"/>
    </w:pPr>
  </w:style>
  <w:style w:type="character" w:customStyle="1" w:styleId="SUBST">
    <w:name w:val="__SUBST"/>
    <w:rsid w:val="004A6DCA"/>
    <w:rPr>
      <w:b/>
      <w:i/>
      <w:sz w:val="22"/>
    </w:rPr>
  </w:style>
  <w:style w:type="paragraph" w:customStyle="1" w:styleId="23">
    <w:name w:val="???????? ????? 2"/>
    <w:basedOn w:val="a"/>
    <w:rsid w:val="004A6DCA"/>
    <w:pPr>
      <w:jc w:val="both"/>
    </w:pPr>
    <w:rPr>
      <w:b/>
    </w:rPr>
  </w:style>
  <w:style w:type="paragraph" w:customStyle="1" w:styleId="11">
    <w:name w:val="Цитата1"/>
    <w:basedOn w:val="a"/>
    <w:rsid w:val="004A6DCA"/>
    <w:pPr>
      <w:widowControl/>
      <w:overflowPunct w:val="0"/>
      <w:autoSpaceDE w:val="0"/>
      <w:autoSpaceDN w:val="0"/>
      <w:adjustRightInd w:val="0"/>
      <w:ind w:left="-142" w:right="-652"/>
      <w:jc w:val="both"/>
      <w:textAlignment w:val="baseline"/>
    </w:pPr>
    <w:rPr>
      <w:rFonts w:ascii="Times New Roman CYR" w:hAnsi="Times New Roman CYR"/>
      <w:b/>
    </w:rPr>
  </w:style>
  <w:style w:type="paragraph" w:styleId="31">
    <w:name w:val="Body Text Indent 3"/>
    <w:basedOn w:val="a"/>
    <w:rsid w:val="004A6DCA"/>
    <w:pPr>
      <w:ind w:left="-142"/>
      <w:jc w:val="both"/>
    </w:pPr>
    <w:rPr>
      <w:i/>
    </w:rPr>
  </w:style>
  <w:style w:type="paragraph" w:customStyle="1" w:styleId="210">
    <w:name w:val="Основной текст 21"/>
    <w:basedOn w:val="a"/>
    <w:rsid w:val="004A6DCA"/>
    <w:pPr>
      <w:widowControl/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Arial" w:hAnsi="Arial"/>
      <w:sz w:val="22"/>
    </w:rPr>
  </w:style>
  <w:style w:type="paragraph" w:customStyle="1" w:styleId="a6">
    <w:name w:val="???????"/>
    <w:rsid w:val="004A6DCA"/>
    <w:rPr>
      <w:sz w:val="24"/>
    </w:rPr>
  </w:style>
  <w:style w:type="paragraph" w:styleId="a7">
    <w:name w:val="Block Text"/>
    <w:basedOn w:val="a"/>
    <w:rsid w:val="004A6DCA"/>
    <w:pPr>
      <w:widowControl/>
      <w:ind w:left="-142" w:right="-5"/>
      <w:jc w:val="both"/>
    </w:pPr>
    <w:rPr>
      <w:i/>
      <w:szCs w:val="24"/>
    </w:rPr>
  </w:style>
  <w:style w:type="paragraph" w:customStyle="1" w:styleId="Iniiaiieoaeno">
    <w:name w:val="Iniiaiie oaeno"/>
    <w:basedOn w:val="a"/>
    <w:rsid w:val="004A6DCA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Iauiue3">
    <w:name w:val="Iau?iue3"/>
    <w:rsid w:val="004A6DCA"/>
    <w:pPr>
      <w:keepLines/>
      <w:widowControl w:val="0"/>
      <w:ind w:firstLine="720"/>
      <w:jc w:val="both"/>
    </w:pPr>
    <w:rPr>
      <w:rFonts w:ascii="Baltica" w:hAnsi="Baltica"/>
      <w:sz w:val="24"/>
    </w:rPr>
  </w:style>
  <w:style w:type="paragraph" w:styleId="a8">
    <w:name w:val="Balloon Text"/>
    <w:basedOn w:val="a"/>
    <w:semiHidden/>
    <w:rsid w:val="004A6DCA"/>
    <w:rPr>
      <w:rFonts w:ascii="Tahoma" w:hAnsi="Tahoma" w:cs="Tahoma"/>
      <w:sz w:val="16"/>
      <w:szCs w:val="16"/>
    </w:rPr>
  </w:style>
  <w:style w:type="paragraph" w:customStyle="1" w:styleId="OoaiiAoia">
    <w:name w:val="OoaiiAoia"/>
    <w:basedOn w:val="a"/>
    <w:rsid w:val="004A6DCA"/>
    <w:pPr>
      <w:widowControl/>
      <w:tabs>
        <w:tab w:val="right" w:leader="underscore" w:pos="3289"/>
      </w:tabs>
      <w:overflowPunct w:val="0"/>
      <w:autoSpaceDE w:val="0"/>
      <w:autoSpaceDN w:val="0"/>
      <w:adjustRightInd w:val="0"/>
      <w:spacing w:line="260" w:lineRule="exact"/>
      <w:ind w:left="425" w:right="17"/>
      <w:textAlignment w:val="baseline"/>
    </w:pPr>
    <w:rPr>
      <w:rFonts w:ascii="Arial Narrow" w:hAnsi="Arial Narrow"/>
      <w:b/>
      <w:sz w:val="20"/>
    </w:rPr>
  </w:style>
  <w:style w:type="paragraph" w:customStyle="1" w:styleId="ConsNormal">
    <w:name w:val="ConsNormal"/>
    <w:rsid w:val="004A6DCA"/>
    <w:pPr>
      <w:widowControl w:val="0"/>
      <w:overflowPunct w:val="0"/>
      <w:autoSpaceDE w:val="0"/>
      <w:autoSpaceDN w:val="0"/>
      <w:adjustRightInd w:val="0"/>
      <w:ind w:right="19772" w:firstLine="720"/>
      <w:textAlignment w:val="baseline"/>
    </w:pPr>
    <w:rPr>
      <w:rFonts w:ascii="Arial" w:hAnsi="Arial"/>
    </w:rPr>
  </w:style>
  <w:style w:type="paragraph" w:customStyle="1" w:styleId="caaieiaie6">
    <w:name w:val="caaieiaie 6"/>
    <w:basedOn w:val="a"/>
    <w:next w:val="a"/>
    <w:rsid w:val="004A6DCA"/>
    <w:pPr>
      <w:keepNext/>
      <w:widowControl/>
      <w:overflowPunct w:val="0"/>
      <w:autoSpaceDE w:val="0"/>
      <w:autoSpaceDN w:val="0"/>
      <w:adjustRightInd w:val="0"/>
      <w:textAlignment w:val="baseline"/>
    </w:pPr>
    <w:rPr>
      <w:rFonts w:ascii="AvantGardeC" w:hAnsi="AvantGardeC"/>
    </w:rPr>
  </w:style>
  <w:style w:type="paragraph" w:customStyle="1" w:styleId="211">
    <w:name w:val="Основной текст с отступом 21"/>
    <w:basedOn w:val="a"/>
    <w:rsid w:val="004A6DCA"/>
    <w:pPr>
      <w:widowControl/>
      <w:overflowPunct w:val="0"/>
      <w:autoSpaceDE w:val="0"/>
      <w:autoSpaceDN w:val="0"/>
      <w:adjustRightInd w:val="0"/>
      <w:ind w:right="312" w:firstLine="284"/>
      <w:jc w:val="both"/>
      <w:textAlignment w:val="baseline"/>
    </w:pPr>
    <w:rPr>
      <w:b/>
    </w:rPr>
  </w:style>
  <w:style w:type="character" w:styleId="a9">
    <w:name w:val="Hyperlink"/>
    <w:rsid w:val="00A714BC"/>
    <w:rPr>
      <w:color w:val="0000FF"/>
      <w:sz w:val="20"/>
      <w:u w:val="single"/>
    </w:rPr>
  </w:style>
  <w:style w:type="paragraph" w:styleId="aa">
    <w:name w:val="Document Map"/>
    <w:basedOn w:val="a"/>
    <w:semiHidden/>
    <w:rsid w:val="00E82935"/>
    <w:pPr>
      <w:shd w:val="clear" w:color="auto" w:fill="000080"/>
    </w:pPr>
    <w:rPr>
      <w:rFonts w:ascii="Tahoma" w:hAnsi="Tahoma" w:cs="Tahoma"/>
      <w:sz w:val="20"/>
    </w:rPr>
  </w:style>
  <w:style w:type="paragraph" w:styleId="ab">
    <w:name w:val="Normal (Web)"/>
    <w:basedOn w:val="a"/>
    <w:uiPriority w:val="99"/>
    <w:unhideWhenUsed/>
    <w:rsid w:val="00803188"/>
    <w:pPr>
      <w:widowControl/>
      <w:spacing w:before="100" w:beforeAutospacing="1" w:after="100" w:afterAutospacing="1"/>
    </w:pPr>
    <w:rPr>
      <w:rFonts w:eastAsia="Calibri"/>
      <w:szCs w:val="24"/>
    </w:rPr>
  </w:style>
  <w:style w:type="paragraph" w:styleId="ac">
    <w:name w:val="List Paragraph"/>
    <w:basedOn w:val="a"/>
    <w:uiPriority w:val="34"/>
    <w:qFormat/>
    <w:rsid w:val="00803188"/>
    <w:pPr>
      <w:widowControl/>
      <w:ind w:left="720"/>
    </w:pPr>
    <w:rPr>
      <w:rFonts w:ascii="Calibri" w:eastAsia="Calibri" w:hAnsi="Calibri"/>
      <w:sz w:val="22"/>
      <w:szCs w:val="22"/>
    </w:rPr>
  </w:style>
  <w:style w:type="paragraph" w:styleId="ad">
    <w:name w:val="annotation text"/>
    <w:basedOn w:val="a"/>
    <w:link w:val="ae"/>
    <w:uiPriority w:val="99"/>
    <w:rsid w:val="003018B1"/>
    <w:pPr>
      <w:widowControl/>
    </w:pPr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rsid w:val="003018B1"/>
  </w:style>
  <w:style w:type="character" w:styleId="af">
    <w:name w:val="annotation reference"/>
    <w:uiPriority w:val="99"/>
    <w:rsid w:val="003018B1"/>
    <w:rPr>
      <w:sz w:val="16"/>
      <w:szCs w:val="16"/>
    </w:rPr>
  </w:style>
  <w:style w:type="character" w:styleId="af0">
    <w:name w:val="Strong"/>
    <w:basedOn w:val="a0"/>
    <w:uiPriority w:val="22"/>
    <w:qFormat/>
    <w:rsid w:val="00FA64EF"/>
    <w:rPr>
      <w:b/>
      <w:bCs/>
    </w:rPr>
  </w:style>
  <w:style w:type="character" w:customStyle="1" w:styleId="apple-converted-space">
    <w:name w:val="apple-converted-space"/>
    <w:basedOn w:val="a0"/>
    <w:rsid w:val="00FA64EF"/>
  </w:style>
  <w:style w:type="paragraph" w:customStyle="1" w:styleId="Nienieiiaaaeaiee">
    <w:name w:val="Nienie ii?aaaeaiee"/>
    <w:basedOn w:val="a"/>
    <w:next w:val="a"/>
    <w:uiPriority w:val="99"/>
    <w:rsid w:val="002171E2"/>
    <w:pPr>
      <w:overflowPunct w:val="0"/>
      <w:autoSpaceDE w:val="0"/>
      <w:autoSpaceDN w:val="0"/>
      <w:adjustRightInd w:val="0"/>
      <w:ind w:left="360"/>
      <w:textAlignment w:val="baseline"/>
    </w:pPr>
    <w:rPr>
      <w:lang w:eastAsia="en-US"/>
    </w:rPr>
  </w:style>
  <w:style w:type="paragraph" w:customStyle="1" w:styleId="Default">
    <w:name w:val="Default"/>
    <w:rsid w:val="00281B8B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paragraph" w:styleId="af1">
    <w:name w:val="footnote text"/>
    <w:basedOn w:val="a"/>
    <w:link w:val="af2"/>
    <w:uiPriority w:val="99"/>
    <w:unhideWhenUsed/>
    <w:rsid w:val="00281B8B"/>
    <w:pPr>
      <w:widowControl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f2">
    <w:name w:val="Текст сноски Знак"/>
    <w:basedOn w:val="a0"/>
    <w:link w:val="af1"/>
    <w:uiPriority w:val="99"/>
    <w:rsid w:val="00281B8B"/>
    <w:rPr>
      <w:rFonts w:asciiTheme="minorHAnsi" w:eastAsiaTheme="minorHAnsi" w:hAnsiTheme="minorHAnsi" w:cstheme="minorBidi"/>
      <w:lang w:eastAsia="en-US"/>
    </w:rPr>
  </w:style>
  <w:style w:type="character" w:styleId="af3">
    <w:name w:val="footnote reference"/>
    <w:basedOn w:val="a0"/>
    <w:uiPriority w:val="99"/>
    <w:unhideWhenUsed/>
    <w:rsid w:val="00281B8B"/>
    <w:rPr>
      <w:vertAlign w:val="superscript"/>
    </w:rPr>
  </w:style>
  <w:style w:type="paragraph" w:styleId="af4">
    <w:name w:val="header"/>
    <w:basedOn w:val="a"/>
    <w:link w:val="af5"/>
    <w:rsid w:val="00F203F1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rsid w:val="00F203F1"/>
    <w:rPr>
      <w:sz w:val="24"/>
    </w:rPr>
  </w:style>
  <w:style w:type="paragraph" w:styleId="af6">
    <w:name w:val="footer"/>
    <w:basedOn w:val="a"/>
    <w:link w:val="af7"/>
    <w:uiPriority w:val="99"/>
    <w:rsid w:val="00F203F1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F203F1"/>
    <w:rPr>
      <w:sz w:val="24"/>
    </w:rPr>
  </w:style>
  <w:style w:type="paragraph" w:customStyle="1" w:styleId="ConsPlusNormal">
    <w:name w:val="ConsPlusNormal"/>
    <w:link w:val="ConsPlusNormal0"/>
    <w:rsid w:val="00BE33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BE336C"/>
    <w:rPr>
      <w:rFonts w:ascii="Arial" w:hAnsi="Arial" w:cs="Arial"/>
    </w:rPr>
  </w:style>
  <w:style w:type="paragraph" w:customStyle="1" w:styleId="default0">
    <w:name w:val="default"/>
    <w:basedOn w:val="a"/>
    <w:uiPriority w:val="99"/>
    <w:rsid w:val="00145D40"/>
    <w:pPr>
      <w:widowControl/>
      <w:spacing w:before="100" w:beforeAutospacing="1" w:after="100" w:afterAutospacing="1"/>
    </w:pPr>
    <w:rPr>
      <w:rFonts w:eastAsia="Calibri"/>
      <w:szCs w:val="24"/>
    </w:rPr>
  </w:style>
  <w:style w:type="paragraph" w:styleId="af8">
    <w:name w:val="annotation subject"/>
    <w:basedOn w:val="ad"/>
    <w:next w:val="ad"/>
    <w:link w:val="af9"/>
    <w:rsid w:val="00A644B2"/>
    <w:pPr>
      <w:widowControl w:val="0"/>
    </w:pPr>
    <w:rPr>
      <w:b/>
      <w:bCs/>
    </w:rPr>
  </w:style>
  <w:style w:type="character" w:customStyle="1" w:styleId="af9">
    <w:name w:val="Тема примечания Знак"/>
    <w:basedOn w:val="ae"/>
    <w:link w:val="af8"/>
    <w:rsid w:val="00A644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7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42648">
          <w:marLeft w:val="446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8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3846">
          <w:marLeft w:val="446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0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32554">
          <w:marLeft w:val="446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4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730">
          <w:marLeft w:val="274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9484">
          <w:marLeft w:val="274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505C1-453D-4AB9-8B8C-2B74F6C58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  вопросу  № ______</vt:lpstr>
    </vt:vector>
  </TitlesOfParts>
  <Company>micex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 вопросу  № ______</dc:title>
  <dc:creator>User</dc:creator>
  <cp:lastModifiedBy>Минакова Евгения Николаевна</cp:lastModifiedBy>
  <cp:revision>3</cp:revision>
  <cp:lastPrinted>2016-04-27T10:55:00Z</cp:lastPrinted>
  <dcterms:created xsi:type="dcterms:W3CDTF">2016-05-27T09:34:00Z</dcterms:created>
  <dcterms:modified xsi:type="dcterms:W3CDTF">2016-05-27T09:35:00Z</dcterms:modified>
</cp:coreProperties>
</file>